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391" w:rsidRDefault="00443391" w:rsidP="00A30CD2">
      <w:pPr>
        <w:pStyle w:val="a3"/>
        <w:spacing w:before="232" w:line="276" w:lineRule="auto"/>
        <w:ind w:left="0" w:right="4948" w:firstLine="0"/>
        <w:jc w:val="left"/>
      </w:pPr>
    </w:p>
    <w:p w:rsidR="00443391" w:rsidRDefault="00443391" w:rsidP="00A30CD2">
      <w:pPr>
        <w:pStyle w:val="a3"/>
        <w:spacing w:before="232" w:line="276" w:lineRule="auto"/>
        <w:ind w:left="0" w:right="4948" w:firstLine="0"/>
        <w:jc w:val="left"/>
      </w:pPr>
    </w:p>
    <w:p w:rsidR="00443391" w:rsidRDefault="00443391" w:rsidP="00A30CD2">
      <w:pPr>
        <w:pStyle w:val="a3"/>
        <w:spacing w:before="232" w:line="276" w:lineRule="auto"/>
        <w:ind w:left="0" w:right="4948" w:firstLine="0"/>
        <w:jc w:val="left"/>
      </w:pPr>
    </w:p>
    <w:p w:rsidR="00094B40" w:rsidRDefault="00094B40" w:rsidP="00A30CD2">
      <w:pPr>
        <w:pStyle w:val="a3"/>
        <w:spacing w:before="232" w:line="276" w:lineRule="auto"/>
        <w:ind w:left="0" w:right="4948" w:firstLine="0"/>
        <w:jc w:val="left"/>
      </w:pPr>
    </w:p>
    <w:p w:rsidR="00094B40" w:rsidRDefault="00094B40" w:rsidP="00A30CD2">
      <w:pPr>
        <w:pStyle w:val="a3"/>
        <w:spacing w:before="232" w:line="276" w:lineRule="auto"/>
        <w:ind w:left="0" w:right="4948" w:firstLine="0"/>
        <w:jc w:val="left"/>
      </w:pPr>
    </w:p>
    <w:p w:rsidR="00094B40" w:rsidRDefault="00094B40" w:rsidP="00067576">
      <w:pPr>
        <w:pStyle w:val="a3"/>
        <w:spacing w:before="232" w:line="276" w:lineRule="auto"/>
        <w:ind w:left="-567" w:right="4948" w:firstLine="0"/>
        <w:jc w:val="left"/>
      </w:pPr>
    </w:p>
    <w:p w:rsidR="00C964E9" w:rsidRDefault="00443391" w:rsidP="00067576">
      <w:pPr>
        <w:pStyle w:val="a3"/>
        <w:spacing w:before="232" w:line="276" w:lineRule="auto"/>
        <w:ind w:left="-567" w:right="4948" w:firstLine="0"/>
        <w:jc w:val="left"/>
      </w:pPr>
      <w:r w:rsidRPr="006E4730">
        <w:t>Об утверждении новой редакции</w:t>
      </w:r>
    </w:p>
    <w:p w:rsidR="00C964E9" w:rsidRDefault="00C55E1F" w:rsidP="00067576">
      <w:pPr>
        <w:pStyle w:val="a3"/>
        <w:ind w:left="-567" w:firstLine="0"/>
      </w:pPr>
      <w:r>
        <w:t>Устава м</w:t>
      </w:r>
      <w:r w:rsidR="00443391" w:rsidRPr="006E4730">
        <w:t>униципального</w:t>
      </w:r>
      <w:r w:rsidR="007023BC">
        <w:t xml:space="preserve"> </w:t>
      </w:r>
      <w:r w:rsidR="00443391" w:rsidRPr="006E4730">
        <w:t>казенного</w:t>
      </w:r>
    </w:p>
    <w:p w:rsidR="003F78DA" w:rsidRDefault="00443391" w:rsidP="00067576">
      <w:pPr>
        <w:pStyle w:val="a3"/>
        <w:ind w:left="-567" w:firstLine="0"/>
      </w:pPr>
      <w:r w:rsidRPr="006E4730">
        <w:t>учреждения</w:t>
      </w:r>
      <w:r w:rsidR="003F78DA">
        <w:t xml:space="preserve"> Павловского</w:t>
      </w:r>
    </w:p>
    <w:p w:rsidR="003F78DA" w:rsidRDefault="003F78DA" w:rsidP="00067576">
      <w:pPr>
        <w:pStyle w:val="a3"/>
        <w:ind w:left="-567" w:firstLine="0"/>
      </w:pPr>
      <w:r>
        <w:t>муниципального района</w:t>
      </w:r>
    </w:p>
    <w:p w:rsidR="00C964E9" w:rsidRDefault="00443391" w:rsidP="00067576">
      <w:pPr>
        <w:pStyle w:val="a3"/>
        <w:ind w:left="-567" w:firstLine="0"/>
      </w:pPr>
      <w:r w:rsidRPr="006E4730">
        <w:t>«Межведомственный</w:t>
      </w:r>
    </w:p>
    <w:p w:rsidR="00C964E9" w:rsidRDefault="00443391" w:rsidP="00067576">
      <w:pPr>
        <w:pStyle w:val="a3"/>
        <w:ind w:left="-567" w:firstLine="0"/>
      </w:pPr>
      <w:r w:rsidRPr="006E4730">
        <w:t>многофункциональный центр»</w:t>
      </w:r>
    </w:p>
    <w:p w:rsidR="00C964E9" w:rsidRDefault="00C964E9" w:rsidP="00067576">
      <w:pPr>
        <w:pStyle w:val="a3"/>
        <w:ind w:left="-567"/>
      </w:pPr>
    </w:p>
    <w:p w:rsidR="00443391" w:rsidRPr="006E4730" w:rsidRDefault="00443391" w:rsidP="00067576">
      <w:pPr>
        <w:pStyle w:val="a3"/>
        <w:ind w:left="-567" w:firstLine="0"/>
      </w:pPr>
    </w:p>
    <w:p w:rsidR="00A30CD2" w:rsidRPr="00C55E1F" w:rsidRDefault="00A30CD2" w:rsidP="00067576">
      <w:pPr>
        <w:pStyle w:val="a3"/>
        <w:ind w:left="-567"/>
        <w:rPr>
          <w:sz w:val="26"/>
          <w:szCs w:val="26"/>
        </w:rPr>
      </w:pPr>
      <w:r w:rsidRPr="00C55E1F">
        <w:rPr>
          <w:sz w:val="26"/>
          <w:szCs w:val="26"/>
        </w:rPr>
        <w:t xml:space="preserve">В соответствии с Гражданским кодексом Российской Федерации, Федеральным законом от 12.01.1996 № 7-ФЗ «О некоммерческих </w:t>
      </w:r>
      <w:r w:rsidR="00C55E1F" w:rsidRPr="00C55E1F">
        <w:rPr>
          <w:sz w:val="26"/>
          <w:szCs w:val="26"/>
        </w:rPr>
        <w:t>организациях»,  постановлениями</w:t>
      </w:r>
      <w:r w:rsidRPr="00C55E1F">
        <w:rPr>
          <w:sz w:val="26"/>
          <w:szCs w:val="26"/>
        </w:rPr>
        <w:t xml:space="preserve"> администрации Павловского муниципального района от 30.11.2010 № 745 «Об утверждении Порядка создания, реорганизации, изменения типа и ликвидации муниципальных учреждений, а также утверждения уставов муниципальных учреждений и внесения в них изменений»,</w:t>
      </w:r>
      <w:r w:rsidR="00A71D12" w:rsidRPr="00C55E1F">
        <w:rPr>
          <w:sz w:val="26"/>
          <w:szCs w:val="26"/>
        </w:rPr>
        <w:t xml:space="preserve"> </w:t>
      </w:r>
      <w:r w:rsidR="00623019" w:rsidRPr="00C55E1F">
        <w:rPr>
          <w:sz w:val="26"/>
          <w:szCs w:val="26"/>
        </w:rPr>
        <w:t>от</w:t>
      </w:r>
      <w:r w:rsidR="00EE0A48" w:rsidRPr="00C55E1F">
        <w:rPr>
          <w:sz w:val="26"/>
          <w:szCs w:val="26"/>
        </w:rPr>
        <w:t xml:space="preserve"> </w:t>
      </w:r>
      <w:r w:rsidR="00623019" w:rsidRPr="00C55E1F">
        <w:rPr>
          <w:sz w:val="26"/>
          <w:szCs w:val="26"/>
        </w:rPr>
        <w:t>18.11.2022 №</w:t>
      </w:r>
      <w:r w:rsidR="00C55E1F" w:rsidRPr="00C55E1F">
        <w:rPr>
          <w:sz w:val="26"/>
          <w:szCs w:val="26"/>
        </w:rPr>
        <w:t xml:space="preserve"> </w:t>
      </w:r>
      <w:r w:rsidR="00623019" w:rsidRPr="00C55E1F">
        <w:rPr>
          <w:sz w:val="26"/>
          <w:szCs w:val="26"/>
        </w:rPr>
        <w:t>853 «</w:t>
      </w:r>
      <w:r w:rsidR="00067576" w:rsidRPr="00C55E1F">
        <w:rPr>
          <w:sz w:val="26"/>
          <w:szCs w:val="26"/>
        </w:rPr>
        <w:t>О</w:t>
      </w:r>
      <w:r w:rsidR="00623019" w:rsidRPr="00C55E1F">
        <w:rPr>
          <w:sz w:val="26"/>
          <w:szCs w:val="26"/>
        </w:rPr>
        <w:t xml:space="preserve"> реорганизации муниципального казенного</w:t>
      </w:r>
      <w:r w:rsidR="00D23D4F" w:rsidRPr="00C55E1F">
        <w:rPr>
          <w:sz w:val="26"/>
          <w:szCs w:val="26"/>
        </w:rPr>
        <w:t xml:space="preserve"> учреждения Павловского муниципального района «Служба технического обеспечения» с сохранением основных видов деятельности» </w:t>
      </w:r>
      <w:r w:rsidRPr="00C55E1F">
        <w:rPr>
          <w:sz w:val="26"/>
          <w:szCs w:val="26"/>
        </w:rPr>
        <w:t>администрация Павловского муниципального района Воронежской области</w:t>
      </w:r>
    </w:p>
    <w:p w:rsidR="006E4730" w:rsidRDefault="006E4730" w:rsidP="00067576">
      <w:pPr>
        <w:pStyle w:val="a3"/>
        <w:ind w:left="-567"/>
      </w:pPr>
    </w:p>
    <w:p w:rsidR="006E4730" w:rsidRDefault="006E4730" w:rsidP="00067576">
      <w:pPr>
        <w:pStyle w:val="a3"/>
        <w:ind w:left="-567"/>
        <w:jc w:val="center"/>
      </w:pPr>
      <w:r>
        <w:t>ПОСТАНОВЛЯЕТ:</w:t>
      </w:r>
    </w:p>
    <w:p w:rsidR="006E4730" w:rsidRDefault="006E4730" w:rsidP="00067576">
      <w:pPr>
        <w:pStyle w:val="a3"/>
        <w:ind w:left="-567"/>
      </w:pPr>
    </w:p>
    <w:p w:rsidR="00443391" w:rsidRPr="00C55E1F" w:rsidRDefault="00094B40" w:rsidP="008E26E3">
      <w:pPr>
        <w:pStyle w:val="a3"/>
        <w:tabs>
          <w:tab w:val="left" w:pos="284"/>
          <w:tab w:val="left" w:pos="426"/>
        </w:tabs>
        <w:ind w:left="-567"/>
        <w:rPr>
          <w:sz w:val="26"/>
          <w:szCs w:val="26"/>
        </w:rPr>
      </w:pPr>
      <w:r w:rsidRPr="00C55E1F">
        <w:rPr>
          <w:sz w:val="26"/>
          <w:szCs w:val="26"/>
        </w:rPr>
        <w:t xml:space="preserve">1. </w:t>
      </w:r>
      <w:r w:rsidR="006B5BF4" w:rsidRPr="00C55E1F">
        <w:rPr>
          <w:sz w:val="26"/>
          <w:szCs w:val="26"/>
        </w:rPr>
        <w:t>Утвердить</w:t>
      </w:r>
      <w:r w:rsidR="006B5BF4" w:rsidRPr="00C55E1F">
        <w:rPr>
          <w:spacing w:val="1"/>
          <w:sz w:val="26"/>
          <w:szCs w:val="26"/>
        </w:rPr>
        <w:t xml:space="preserve"> </w:t>
      </w:r>
      <w:r w:rsidR="006B5BF4" w:rsidRPr="00C55E1F">
        <w:rPr>
          <w:sz w:val="26"/>
          <w:szCs w:val="26"/>
        </w:rPr>
        <w:t>Устав</w:t>
      </w:r>
      <w:r w:rsidR="006B5BF4" w:rsidRPr="00C55E1F">
        <w:rPr>
          <w:spacing w:val="1"/>
          <w:sz w:val="26"/>
          <w:szCs w:val="26"/>
        </w:rPr>
        <w:t xml:space="preserve"> </w:t>
      </w:r>
      <w:r w:rsidR="00C55E1F" w:rsidRPr="00C55E1F">
        <w:rPr>
          <w:sz w:val="26"/>
          <w:szCs w:val="26"/>
        </w:rPr>
        <w:t>м</w:t>
      </w:r>
      <w:r w:rsidR="006B5BF4" w:rsidRPr="00C55E1F">
        <w:rPr>
          <w:sz w:val="26"/>
          <w:szCs w:val="26"/>
        </w:rPr>
        <w:t>униципального</w:t>
      </w:r>
      <w:r w:rsidR="006B5BF4" w:rsidRPr="00C55E1F">
        <w:rPr>
          <w:spacing w:val="1"/>
          <w:sz w:val="26"/>
          <w:szCs w:val="26"/>
        </w:rPr>
        <w:t xml:space="preserve"> </w:t>
      </w:r>
      <w:r w:rsidR="006B5BF4" w:rsidRPr="00C55E1F">
        <w:rPr>
          <w:sz w:val="26"/>
          <w:szCs w:val="26"/>
        </w:rPr>
        <w:t>казенного</w:t>
      </w:r>
      <w:r w:rsidR="006B5BF4" w:rsidRPr="00C55E1F">
        <w:rPr>
          <w:spacing w:val="1"/>
          <w:sz w:val="26"/>
          <w:szCs w:val="26"/>
        </w:rPr>
        <w:t xml:space="preserve"> </w:t>
      </w:r>
      <w:r w:rsidR="006B5BF4" w:rsidRPr="00C55E1F">
        <w:rPr>
          <w:sz w:val="26"/>
          <w:szCs w:val="26"/>
        </w:rPr>
        <w:t>учреждения</w:t>
      </w:r>
      <w:r w:rsidR="003F78DA">
        <w:rPr>
          <w:sz w:val="26"/>
          <w:szCs w:val="26"/>
        </w:rPr>
        <w:t xml:space="preserve"> Павловского муниципального района</w:t>
      </w:r>
      <w:r w:rsidR="006B5BF4" w:rsidRPr="00C55E1F">
        <w:rPr>
          <w:sz w:val="26"/>
          <w:szCs w:val="26"/>
        </w:rPr>
        <w:t xml:space="preserve"> «Межведомственный многофункциональный центр»</w:t>
      </w:r>
      <w:r w:rsidR="006B5BF4" w:rsidRPr="00C55E1F">
        <w:rPr>
          <w:spacing w:val="-67"/>
          <w:sz w:val="26"/>
          <w:szCs w:val="26"/>
        </w:rPr>
        <w:t xml:space="preserve"> </w:t>
      </w:r>
      <w:r w:rsidR="006B5BF4" w:rsidRPr="00C55E1F">
        <w:rPr>
          <w:sz w:val="26"/>
          <w:szCs w:val="26"/>
        </w:rPr>
        <w:t>в</w:t>
      </w:r>
      <w:r w:rsidR="006B5BF4" w:rsidRPr="00C55E1F">
        <w:rPr>
          <w:spacing w:val="1"/>
          <w:sz w:val="26"/>
          <w:szCs w:val="26"/>
        </w:rPr>
        <w:t xml:space="preserve"> </w:t>
      </w:r>
      <w:r w:rsidR="006B5BF4" w:rsidRPr="00C55E1F">
        <w:rPr>
          <w:sz w:val="26"/>
          <w:szCs w:val="26"/>
        </w:rPr>
        <w:t>новой</w:t>
      </w:r>
      <w:r w:rsidR="006B5BF4" w:rsidRPr="00C55E1F">
        <w:rPr>
          <w:spacing w:val="-4"/>
          <w:sz w:val="26"/>
          <w:szCs w:val="26"/>
        </w:rPr>
        <w:t xml:space="preserve"> </w:t>
      </w:r>
      <w:r w:rsidR="00443391" w:rsidRPr="00C55E1F">
        <w:rPr>
          <w:sz w:val="26"/>
          <w:szCs w:val="26"/>
        </w:rPr>
        <w:t xml:space="preserve">редакции </w:t>
      </w:r>
      <w:r w:rsidR="00C55E1F" w:rsidRPr="00C55E1F">
        <w:rPr>
          <w:sz w:val="26"/>
          <w:szCs w:val="26"/>
        </w:rPr>
        <w:t>согласно приложению</w:t>
      </w:r>
      <w:r w:rsidR="00A30CD2" w:rsidRPr="00C55E1F">
        <w:rPr>
          <w:sz w:val="26"/>
          <w:szCs w:val="26"/>
        </w:rPr>
        <w:t xml:space="preserve"> к настоящему постановлению.</w:t>
      </w:r>
    </w:p>
    <w:p w:rsidR="00443391" w:rsidRPr="00C55E1F" w:rsidRDefault="00094B40" w:rsidP="008E26E3">
      <w:pPr>
        <w:pStyle w:val="a3"/>
        <w:tabs>
          <w:tab w:val="left" w:pos="9356"/>
        </w:tabs>
        <w:ind w:left="-567"/>
        <w:rPr>
          <w:sz w:val="26"/>
          <w:szCs w:val="26"/>
        </w:rPr>
      </w:pPr>
      <w:r w:rsidRPr="00C55E1F">
        <w:rPr>
          <w:sz w:val="26"/>
          <w:szCs w:val="26"/>
        </w:rPr>
        <w:t>2.</w:t>
      </w:r>
      <w:r w:rsidR="00223A14">
        <w:rPr>
          <w:sz w:val="26"/>
          <w:szCs w:val="26"/>
        </w:rPr>
        <w:t>  </w:t>
      </w:r>
      <w:r w:rsidR="008E26E3">
        <w:rPr>
          <w:sz w:val="26"/>
          <w:szCs w:val="26"/>
        </w:rPr>
        <w:t>  Директору муниципального </w:t>
      </w:r>
      <w:r w:rsidR="003F78DA">
        <w:rPr>
          <w:sz w:val="26"/>
          <w:szCs w:val="26"/>
        </w:rPr>
        <w:t>казенного</w:t>
      </w:r>
      <w:r w:rsidR="008E26E3">
        <w:rPr>
          <w:sz w:val="26"/>
          <w:szCs w:val="26"/>
        </w:rPr>
        <w:t> </w:t>
      </w:r>
      <w:r w:rsidR="00A30CD2" w:rsidRPr="00C55E1F">
        <w:rPr>
          <w:sz w:val="26"/>
          <w:szCs w:val="26"/>
        </w:rPr>
        <w:t>учреждения</w:t>
      </w:r>
      <w:r w:rsidR="008E26E3">
        <w:rPr>
          <w:sz w:val="26"/>
          <w:szCs w:val="26"/>
        </w:rPr>
        <w:t> </w:t>
      </w:r>
      <w:r w:rsidR="003F78DA">
        <w:rPr>
          <w:sz w:val="26"/>
          <w:szCs w:val="26"/>
        </w:rPr>
        <w:t>Павловского</w:t>
      </w:r>
      <w:r w:rsidR="008E26E3">
        <w:rPr>
          <w:sz w:val="26"/>
          <w:szCs w:val="26"/>
        </w:rPr>
        <w:t> </w:t>
      </w:r>
      <w:r w:rsidR="003F78DA">
        <w:rPr>
          <w:sz w:val="26"/>
          <w:szCs w:val="26"/>
        </w:rPr>
        <w:t xml:space="preserve"> муниципального</w:t>
      </w:r>
      <w:r w:rsidR="008E26E3">
        <w:rPr>
          <w:sz w:val="26"/>
          <w:szCs w:val="26"/>
        </w:rPr>
        <w:t> </w:t>
      </w:r>
      <w:r w:rsidR="003F78DA">
        <w:rPr>
          <w:sz w:val="26"/>
          <w:szCs w:val="26"/>
        </w:rPr>
        <w:t>района</w:t>
      </w:r>
      <w:r w:rsidR="008E26E3">
        <w:rPr>
          <w:sz w:val="26"/>
          <w:szCs w:val="26"/>
        </w:rPr>
        <w:t> </w:t>
      </w:r>
      <w:r w:rsidR="008E26E3" w:rsidRPr="00C55E1F">
        <w:rPr>
          <w:sz w:val="26"/>
          <w:szCs w:val="26"/>
        </w:rPr>
        <w:t>«Межведомственный</w:t>
      </w:r>
      <w:r w:rsidR="008E26E3">
        <w:rPr>
          <w:sz w:val="26"/>
          <w:szCs w:val="26"/>
        </w:rPr>
        <w:t> </w:t>
      </w:r>
      <w:r w:rsidR="008E26E3" w:rsidRPr="00C55E1F">
        <w:rPr>
          <w:sz w:val="26"/>
          <w:szCs w:val="26"/>
        </w:rPr>
        <w:t>многофункциональный</w:t>
      </w:r>
      <w:r w:rsidR="008E26E3">
        <w:rPr>
          <w:sz w:val="26"/>
          <w:szCs w:val="26"/>
        </w:rPr>
        <w:t> </w:t>
      </w:r>
      <w:r w:rsidR="008E26E3" w:rsidRPr="00C55E1F">
        <w:rPr>
          <w:sz w:val="26"/>
          <w:szCs w:val="26"/>
        </w:rPr>
        <w:t>центр»</w:t>
      </w:r>
      <w:r w:rsidR="008E26E3">
        <w:rPr>
          <w:sz w:val="26"/>
          <w:szCs w:val="26"/>
        </w:rPr>
        <w:t xml:space="preserve"> (</w:t>
      </w:r>
      <w:r w:rsidR="003F78DA">
        <w:rPr>
          <w:sz w:val="26"/>
          <w:szCs w:val="26"/>
        </w:rPr>
        <w:t>Горяинова Н.</w:t>
      </w:r>
      <w:r w:rsidR="00A30CD2" w:rsidRPr="00C55E1F">
        <w:rPr>
          <w:sz w:val="26"/>
          <w:szCs w:val="26"/>
        </w:rPr>
        <w:t>Н.</w:t>
      </w:r>
      <w:r w:rsidR="008E26E3">
        <w:rPr>
          <w:sz w:val="26"/>
          <w:szCs w:val="26"/>
        </w:rPr>
        <w:t>)</w:t>
      </w:r>
      <w:r w:rsidR="006B5BF4" w:rsidRPr="00C55E1F">
        <w:rPr>
          <w:sz w:val="26"/>
          <w:szCs w:val="26"/>
        </w:rPr>
        <w:t xml:space="preserve"> осуществить</w:t>
      </w:r>
      <w:r w:rsidR="006B5BF4" w:rsidRPr="00C55E1F">
        <w:rPr>
          <w:spacing w:val="1"/>
          <w:sz w:val="26"/>
          <w:szCs w:val="26"/>
        </w:rPr>
        <w:t xml:space="preserve"> </w:t>
      </w:r>
      <w:r w:rsidR="006B5BF4" w:rsidRPr="00C55E1F">
        <w:rPr>
          <w:sz w:val="26"/>
          <w:szCs w:val="26"/>
        </w:rPr>
        <w:t>государственную</w:t>
      </w:r>
      <w:r w:rsidR="006B5BF4" w:rsidRPr="00C55E1F">
        <w:rPr>
          <w:spacing w:val="1"/>
          <w:sz w:val="26"/>
          <w:szCs w:val="26"/>
        </w:rPr>
        <w:t xml:space="preserve"> </w:t>
      </w:r>
      <w:r w:rsidR="006B5BF4" w:rsidRPr="00C55E1F">
        <w:rPr>
          <w:sz w:val="26"/>
          <w:szCs w:val="26"/>
        </w:rPr>
        <w:t>регистрацию</w:t>
      </w:r>
      <w:r w:rsidR="006B5BF4" w:rsidRPr="00C55E1F">
        <w:rPr>
          <w:spacing w:val="1"/>
          <w:sz w:val="26"/>
          <w:szCs w:val="26"/>
        </w:rPr>
        <w:t xml:space="preserve"> </w:t>
      </w:r>
      <w:r w:rsidR="006B5BF4" w:rsidRPr="00C55E1F">
        <w:rPr>
          <w:sz w:val="26"/>
          <w:szCs w:val="26"/>
        </w:rPr>
        <w:t>Устава</w:t>
      </w:r>
      <w:r w:rsidR="006B5BF4" w:rsidRPr="00C55E1F">
        <w:rPr>
          <w:spacing w:val="1"/>
          <w:sz w:val="26"/>
          <w:szCs w:val="26"/>
        </w:rPr>
        <w:t xml:space="preserve"> </w:t>
      </w:r>
      <w:r w:rsidR="006B5BF4" w:rsidRPr="00C55E1F">
        <w:rPr>
          <w:sz w:val="26"/>
          <w:szCs w:val="26"/>
        </w:rPr>
        <w:t>учреждения</w:t>
      </w:r>
      <w:r w:rsidR="006B5BF4" w:rsidRPr="00C55E1F">
        <w:rPr>
          <w:spacing w:val="1"/>
          <w:sz w:val="26"/>
          <w:szCs w:val="26"/>
        </w:rPr>
        <w:t xml:space="preserve"> </w:t>
      </w:r>
      <w:r w:rsidR="006B5BF4" w:rsidRPr="00C55E1F">
        <w:rPr>
          <w:sz w:val="26"/>
          <w:szCs w:val="26"/>
        </w:rPr>
        <w:t>в</w:t>
      </w:r>
      <w:r w:rsidR="006B5BF4" w:rsidRPr="00C55E1F">
        <w:rPr>
          <w:spacing w:val="1"/>
          <w:sz w:val="26"/>
          <w:szCs w:val="26"/>
        </w:rPr>
        <w:t xml:space="preserve"> </w:t>
      </w:r>
      <w:r w:rsidR="006B5BF4" w:rsidRPr="00C55E1F">
        <w:rPr>
          <w:sz w:val="26"/>
          <w:szCs w:val="26"/>
        </w:rPr>
        <w:t>новой</w:t>
      </w:r>
      <w:r w:rsidR="006B5BF4" w:rsidRPr="00C55E1F">
        <w:rPr>
          <w:spacing w:val="1"/>
          <w:sz w:val="26"/>
          <w:szCs w:val="26"/>
        </w:rPr>
        <w:t xml:space="preserve"> </w:t>
      </w:r>
      <w:r w:rsidR="006B5BF4" w:rsidRPr="00C55E1F">
        <w:rPr>
          <w:sz w:val="26"/>
          <w:szCs w:val="26"/>
        </w:rPr>
        <w:t>редакции</w:t>
      </w:r>
      <w:r w:rsidR="006B5BF4" w:rsidRPr="00C55E1F">
        <w:rPr>
          <w:spacing w:val="1"/>
          <w:sz w:val="26"/>
          <w:szCs w:val="26"/>
        </w:rPr>
        <w:t xml:space="preserve"> </w:t>
      </w:r>
      <w:r w:rsidR="006B5BF4" w:rsidRPr="00C55E1F">
        <w:rPr>
          <w:sz w:val="26"/>
          <w:szCs w:val="26"/>
        </w:rPr>
        <w:t>в</w:t>
      </w:r>
      <w:r w:rsidR="006B5BF4" w:rsidRPr="00C55E1F">
        <w:rPr>
          <w:spacing w:val="1"/>
          <w:sz w:val="26"/>
          <w:szCs w:val="26"/>
        </w:rPr>
        <w:t xml:space="preserve"> </w:t>
      </w:r>
      <w:r w:rsidR="006B5BF4" w:rsidRPr="00C55E1F">
        <w:rPr>
          <w:sz w:val="26"/>
          <w:szCs w:val="26"/>
        </w:rPr>
        <w:t>соответствии</w:t>
      </w:r>
      <w:r w:rsidR="006B5BF4" w:rsidRPr="00C55E1F">
        <w:rPr>
          <w:spacing w:val="1"/>
          <w:sz w:val="26"/>
          <w:szCs w:val="26"/>
        </w:rPr>
        <w:t xml:space="preserve"> </w:t>
      </w:r>
      <w:r w:rsidR="006B5BF4" w:rsidRPr="00C55E1F">
        <w:rPr>
          <w:sz w:val="26"/>
          <w:szCs w:val="26"/>
        </w:rPr>
        <w:t>с</w:t>
      </w:r>
      <w:r w:rsidR="006B5BF4" w:rsidRPr="00C55E1F">
        <w:rPr>
          <w:spacing w:val="1"/>
          <w:sz w:val="26"/>
          <w:szCs w:val="26"/>
        </w:rPr>
        <w:t xml:space="preserve"> </w:t>
      </w:r>
      <w:r w:rsidR="006B5BF4" w:rsidRPr="00C55E1F">
        <w:rPr>
          <w:sz w:val="26"/>
          <w:szCs w:val="26"/>
        </w:rPr>
        <w:t>законодательством</w:t>
      </w:r>
      <w:r w:rsidR="006B5BF4" w:rsidRPr="00C55E1F">
        <w:rPr>
          <w:spacing w:val="-4"/>
          <w:sz w:val="26"/>
          <w:szCs w:val="26"/>
        </w:rPr>
        <w:t xml:space="preserve"> </w:t>
      </w:r>
      <w:r w:rsidR="006B5BF4" w:rsidRPr="00C55E1F">
        <w:rPr>
          <w:sz w:val="26"/>
          <w:szCs w:val="26"/>
        </w:rPr>
        <w:t>Российской Федерации.</w:t>
      </w:r>
    </w:p>
    <w:p w:rsidR="00443391" w:rsidRPr="00C55E1F" w:rsidRDefault="00443391" w:rsidP="00067576">
      <w:pPr>
        <w:pStyle w:val="a3"/>
        <w:ind w:left="-567"/>
        <w:rPr>
          <w:sz w:val="26"/>
          <w:szCs w:val="26"/>
        </w:rPr>
      </w:pPr>
    </w:p>
    <w:p w:rsidR="00443391" w:rsidRPr="00067576" w:rsidRDefault="00443391" w:rsidP="00067576">
      <w:pPr>
        <w:pStyle w:val="a3"/>
        <w:ind w:left="-567"/>
      </w:pPr>
    </w:p>
    <w:p w:rsidR="00094B40" w:rsidRPr="00067576" w:rsidRDefault="00094B40" w:rsidP="00067576">
      <w:pPr>
        <w:pStyle w:val="a3"/>
        <w:ind w:left="-567" w:firstLine="0"/>
      </w:pPr>
    </w:p>
    <w:p w:rsidR="00443391" w:rsidRPr="00067576" w:rsidRDefault="00443391" w:rsidP="00067576">
      <w:pPr>
        <w:pStyle w:val="a3"/>
        <w:ind w:left="-567"/>
      </w:pPr>
    </w:p>
    <w:p w:rsidR="00C964E9" w:rsidRPr="00C55E1F" w:rsidRDefault="006B5BF4" w:rsidP="00067576">
      <w:pPr>
        <w:pStyle w:val="a3"/>
        <w:ind w:left="-567" w:firstLine="40"/>
        <w:rPr>
          <w:sz w:val="26"/>
          <w:szCs w:val="26"/>
        </w:rPr>
      </w:pPr>
      <w:r w:rsidRPr="00C55E1F">
        <w:rPr>
          <w:sz w:val="26"/>
          <w:szCs w:val="26"/>
        </w:rPr>
        <w:t>Глава Павловского</w:t>
      </w:r>
    </w:p>
    <w:p w:rsidR="006B5BF4" w:rsidRPr="00C55E1F" w:rsidRDefault="006B5BF4" w:rsidP="00067576">
      <w:pPr>
        <w:pStyle w:val="a3"/>
        <w:ind w:left="-567" w:firstLine="40"/>
        <w:rPr>
          <w:sz w:val="26"/>
          <w:szCs w:val="26"/>
        </w:rPr>
      </w:pPr>
      <w:r w:rsidRPr="00C55E1F">
        <w:rPr>
          <w:sz w:val="26"/>
          <w:szCs w:val="26"/>
        </w:rPr>
        <w:t>муниципального района</w:t>
      </w:r>
      <w:r w:rsidRPr="00C55E1F">
        <w:rPr>
          <w:sz w:val="26"/>
          <w:szCs w:val="26"/>
        </w:rPr>
        <w:tab/>
      </w:r>
      <w:r w:rsidR="007023BC">
        <w:rPr>
          <w:sz w:val="26"/>
          <w:szCs w:val="26"/>
        </w:rPr>
        <w:tab/>
      </w:r>
      <w:r w:rsidR="007023BC">
        <w:rPr>
          <w:sz w:val="26"/>
          <w:szCs w:val="26"/>
        </w:rPr>
        <w:tab/>
      </w:r>
      <w:r w:rsidR="007023BC">
        <w:rPr>
          <w:sz w:val="26"/>
          <w:szCs w:val="26"/>
        </w:rPr>
        <w:tab/>
      </w:r>
      <w:r w:rsidR="007023BC">
        <w:rPr>
          <w:sz w:val="26"/>
          <w:szCs w:val="26"/>
        </w:rPr>
        <w:tab/>
      </w:r>
      <w:r w:rsidR="007023BC">
        <w:rPr>
          <w:sz w:val="26"/>
          <w:szCs w:val="26"/>
        </w:rPr>
        <w:tab/>
      </w:r>
      <w:r w:rsidR="007023BC">
        <w:rPr>
          <w:sz w:val="26"/>
          <w:szCs w:val="26"/>
        </w:rPr>
        <w:tab/>
      </w:r>
      <w:r w:rsidR="007023BC">
        <w:rPr>
          <w:sz w:val="26"/>
          <w:szCs w:val="26"/>
        </w:rPr>
        <w:tab/>
        <w:t>М.Н.</w:t>
      </w:r>
      <w:r w:rsidRPr="00C55E1F">
        <w:rPr>
          <w:sz w:val="26"/>
          <w:szCs w:val="26"/>
        </w:rPr>
        <w:t>Янцов</w:t>
      </w:r>
    </w:p>
    <w:p w:rsidR="00122634" w:rsidRPr="00067576" w:rsidRDefault="006B5BF4" w:rsidP="00067576">
      <w:pPr>
        <w:ind w:left="-567" w:firstLine="40"/>
        <w:rPr>
          <w:sz w:val="28"/>
          <w:szCs w:val="28"/>
        </w:rPr>
      </w:pPr>
      <w:r w:rsidRPr="00C55E1F">
        <w:rPr>
          <w:sz w:val="26"/>
          <w:szCs w:val="26"/>
        </w:rPr>
        <w:t>Воронежской области</w:t>
      </w:r>
    </w:p>
    <w:p w:rsidR="00443391" w:rsidRPr="00067576" w:rsidRDefault="006B5BF4" w:rsidP="00067576">
      <w:pPr>
        <w:ind w:left="-567"/>
        <w:rPr>
          <w:sz w:val="28"/>
          <w:szCs w:val="28"/>
        </w:rPr>
      </w:pPr>
      <w:r w:rsidRPr="00067576">
        <w:rPr>
          <w:sz w:val="28"/>
          <w:szCs w:val="28"/>
        </w:rPr>
        <w:lastRenderedPageBreak/>
        <w:t xml:space="preserve"> </w:t>
      </w:r>
    </w:p>
    <w:p w:rsidR="00443391" w:rsidRPr="00067576" w:rsidRDefault="00443391" w:rsidP="00067576">
      <w:pPr>
        <w:ind w:left="-567"/>
        <w:rPr>
          <w:sz w:val="28"/>
          <w:szCs w:val="28"/>
        </w:rPr>
      </w:pPr>
    </w:p>
    <w:p w:rsidR="00C55E1F" w:rsidRDefault="006B5BF4" w:rsidP="00067576">
      <w:pPr>
        <w:ind w:left="-567"/>
        <w:rPr>
          <w:sz w:val="28"/>
          <w:szCs w:val="28"/>
        </w:rPr>
      </w:pPr>
      <w:r w:rsidRPr="00067576">
        <w:rPr>
          <w:sz w:val="28"/>
          <w:szCs w:val="28"/>
        </w:rPr>
        <w:t xml:space="preserve"> </w:t>
      </w:r>
    </w:p>
    <w:p w:rsidR="00122634" w:rsidRPr="00067576" w:rsidRDefault="00122634" w:rsidP="005203C9">
      <w:pPr>
        <w:ind w:left="-567" w:right="141"/>
        <w:rPr>
          <w:sz w:val="28"/>
          <w:szCs w:val="28"/>
        </w:rPr>
      </w:pPr>
      <w:r w:rsidRPr="00067576">
        <w:rPr>
          <w:sz w:val="28"/>
          <w:szCs w:val="28"/>
        </w:rPr>
        <w:t>СОГЛАСОВАНО</w:t>
      </w:r>
    </w:p>
    <w:p w:rsidR="00122634" w:rsidRPr="00067576" w:rsidRDefault="00122634" w:rsidP="005203C9">
      <w:pPr>
        <w:ind w:left="-567" w:right="141"/>
        <w:rPr>
          <w:sz w:val="28"/>
          <w:szCs w:val="28"/>
        </w:rPr>
      </w:pPr>
    </w:p>
    <w:p w:rsidR="00122634" w:rsidRPr="00067576" w:rsidRDefault="00122634" w:rsidP="005203C9">
      <w:pPr>
        <w:ind w:left="-567" w:right="141"/>
        <w:rPr>
          <w:sz w:val="28"/>
          <w:szCs w:val="28"/>
        </w:rPr>
      </w:pPr>
    </w:p>
    <w:p w:rsidR="00122634" w:rsidRPr="00C55E1F" w:rsidRDefault="00122634" w:rsidP="005203C9">
      <w:pPr>
        <w:ind w:left="-567" w:right="141"/>
        <w:rPr>
          <w:sz w:val="26"/>
          <w:szCs w:val="26"/>
        </w:rPr>
      </w:pPr>
      <w:r w:rsidRPr="00C55E1F">
        <w:rPr>
          <w:sz w:val="26"/>
          <w:szCs w:val="26"/>
        </w:rPr>
        <w:t xml:space="preserve">Заместитель главы администрации – </w:t>
      </w:r>
    </w:p>
    <w:p w:rsidR="00122634" w:rsidRPr="00C55E1F" w:rsidRDefault="00122634" w:rsidP="005203C9">
      <w:pPr>
        <w:ind w:left="-567" w:right="141"/>
        <w:rPr>
          <w:sz w:val="26"/>
          <w:szCs w:val="26"/>
        </w:rPr>
      </w:pPr>
      <w:r w:rsidRPr="00C55E1F">
        <w:rPr>
          <w:sz w:val="26"/>
          <w:szCs w:val="26"/>
        </w:rPr>
        <w:t>начальник отдела социально-экономического</w:t>
      </w:r>
    </w:p>
    <w:p w:rsidR="00122634" w:rsidRPr="00C55E1F" w:rsidRDefault="00122634" w:rsidP="005203C9">
      <w:pPr>
        <w:ind w:left="-567" w:right="141"/>
        <w:rPr>
          <w:sz w:val="26"/>
          <w:szCs w:val="26"/>
        </w:rPr>
      </w:pPr>
      <w:r w:rsidRPr="00C55E1F">
        <w:rPr>
          <w:sz w:val="26"/>
          <w:szCs w:val="26"/>
        </w:rPr>
        <w:t xml:space="preserve">развития, муниципального контроля </w:t>
      </w:r>
    </w:p>
    <w:p w:rsidR="00122634" w:rsidRPr="00C55E1F" w:rsidRDefault="00122634" w:rsidP="005203C9">
      <w:pPr>
        <w:ind w:left="-567" w:right="141"/>
        <w:rPr>
          <w:sz w:val="26"/>
          <w:szCs w:val="26"/>
        </w:rPr>
      </w:pPr>
      <w:r w:rsidRPr="00C55E1F">
        <w:rPr>
          <w:sz w:val="26"/>
          <w:szCs w:val="26"/>
        </w:rPr>
        <w:t>и поддержки предпринимательства</w:t>
      </w:r>
    </w:p>
    <w:p w:rsidR="00122634" w:rsidRPr="00C55E1F" w:rsidRDefault="00122634" w:rsidP="005203C9">
      <w:pPr>
        <w:ind w:left="-567" w:right="141"/>
        <w:rPr>
          <w:sz w:val="26"/>
          <w:szCs w:val="26"/>
        </w:rPr>
      </w:pPr>
      <w:r w:rsidRPr="00C55E1F">
        <w:rPr>
          <w:sz w:val="26"/>
          <w:szCs w:val="26"/>
        </w:rPr>
        <w:t xml:space="preserve">администрации Павловского </w:t>
      </w:r>
    </w:p>
    <w:p w:rsidR="00122634" w:rsidRPr="00C55E1F" w:rsidRDefault="00122634" w:rsidP="005203C9">
      <w:pPr>
        <w:ind w:left="-567" w:right="141"/>
        <w:rPr>
          <w:sz w:val="26"/>
          <w:szCs w:val="26"/>
        </w:rPr>
      </w:pPr>
      <w:r w:rsidRPr="00C55E1F">
        <w:rPr>
          <w:sz w:val="26"/>
          <w:szCs w:val="26"/>
        </w:rPr>
        <w:t xml:space="preserve">муниципального </w:t>
      </w:r>
      <w:r w:rsidR="007023BC">
        <w:rPr>
          <w:sz w:val="26"/>
          <w:szCs w:val="26"/>
        </w:rPr>
        <w:t>района</w:t>
      </w:r>
      <w:r w:rsidR="007023BC">
        <w:rPr>
          <w:sz w:val="26"/>
          <w:szCs w:val="26"/>
        </w:rPr>
        <w:tab/>
      </w:r>
      <w:r w:rsidR="007023BC">
        <w:rPr>
          <w:sz w:val="26"/>
          <w:szCs w:val="26"/>
        </w:rPr>
        <w:tab/>
      </w:r>
      <w:r w:rsidR="007023BC">
        <w:rPr>
          <w:sz w:val="26"/>
          <w:szCs w:val="26"/>
        </w:rPr>
        <w:tab/>
      </w:r>
      <w:r w:rsidR="007023BC">
        <w:rPr>
          <w:sz w:val="26"/>
          <w:szCs w:val="26"/>
        </w:rPr>
        <w:tab/>
      </w:r>
      <w:r w:rsidR="007023BC">
        <w:rPr>
          <w:sz w:val="26"/>
          <w:szCs w:val="26"/>
        </w:rPr>
        <w:tab/>
      </w:r>
      <w:r w:rsidR="007023BC">
        <w:rPr>
          <w:sz w:val="26"/>
          <w:szCs w:val="26"/>
        </w:rPr>
        <w:tab/>
      </w:r>
      <w:r w:rsidR="007023BC">
        <w:rPr>
          <w:sz w:val="26"/>
          <w:szCs w:val="26"/>
        </w:rPr>
        <w:tab/>
        <w:t>А.Г.</w:t>
      </w:r>
      <w:r w:rsidRPr="00C55E1F">
        <w:rPr>
          <w:sz w:val="26"/>
          <w:szCs w:val="26"/>
        </w:rPr>
        <w:t>Хабаров</w:t>
      </w:r>
    </w:p>
    <w:p w:rsidR="00122634" w:rsidRPr="00C55E1F" w:rsidRDefault="00122634" w:rsidP="005203C9">
      <w:pPr>
        <w:ind w:left="-567" w:right="141"/>
        <w:rPr>
          <w:sz w:val="26"/>
          <w:szCs w:val="26"/>
        </w:rPr>
      </w:pPr>
    </w:p>
    <w:p w:rsidR="00122634" w:rsidRPr="00C55E1F" w:rsidRDefault="00122634" w:rsidP="005203C9">
      <w:pPr>
        <w:ind w:left="-567" w:right="141"/>
        <w:rPr>
          <w:sz w:val="26"/>
          <w:szCs w:val="26"/>
        </w:rPr>
      </w:pPr>
    </w:p>
    <w:p w:rsidR="00122634" w:rsidRPr="00C55E1F" w:rsidRDefault="00122634" w:rsidP="005203C9">
      <w:pPr>
        <w:ind w:left="-567" w:right="141"/>
        <w:rPr>
          <w:sz w:val="26"/>
          <w:szCs w:val="26"/>
        </w:rPr>
      </w:pPr>
      <w:r w:rsidRPr="00C55E1F">
        <w:rPr>
          <w:sz w:val="26"/>
          <w:szCs w:val="26"/>
        </w:rPr>
        <w:t xml:space="preserve">Руководитель муниципального отдела по </w:t>
      </w:r>
    </w:p>
    <w:p w:rsidR="00122634" w:rsidRPr="00C55E1F" w:rsidRDefault="00122634" w:rsidP="005203C9">
      <w:pPr>
        <w:ind w:left="-567" w:right="141"/>
        <w:rPr>
          <w:sz w:val="26"/>
          <w:szCs w:val="26"/>
        </w:rPr>
      </w:pPr>
      <w:r w:rsidRPr="00C55E1F">
        <w:rPr>
          <w:sz w:val="26"/>
          <w:szCs w:val="26"/>
        </w:rPr>
        <w:t>финансам администрации Павловского</w:t>
      </w:r>
    </w:p>
    <w:p w:rsidR="00122634" w:rsidRPr="00C55E1F" w:rsidRDefault="007023BC" w:rsidP="005203C9">
      <w:pPr>
        <w:ind w:left="-567" w:right="141"/>
        <w:rPr>
          <w:sz w:val="26"/>
          <w:szCs w:val="26"/>
        </w:rPr>
      </w:pPr>
      <w:r>
        <w:rPr>
          <w:sz w:val="26"/>
          <w:szCs w:val="26"/>
        </w:rPr>
        <w:t>муниципального района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Л.В.</w:t>
      </w:r>
      <w:r w:rsidR="00122634" w:rsidRPr="00C55E1F">
        <w:rPr>
          <w:sz w:val="26"/>
          <w:szCs w:val="26"/>
        </w:rPr>
        <w:t>Якушева</w:t>
      </w:r>
    </w:p>
    <w:p w:rsidR="00122634" w:rsidRPr="00C55E1F" w:rsidRDefault="00122634" w:rsidP="005203C9">
      <w:pPr>
        <w:ind w:left="-567" w:right="141"/>
        <w:rPr>
          <w:sz w:val="26"/>
          <w:szCs w:val="26"/>
        </w:rPr>
      </w:pPr>
    </w:p>
    <w:p w:rsidR="00122634" w:rsidRPr="00C55E1F" w:rsidRDefault="00122634" w:rsidP="005203C9">
      <w:pPr>
        <w:ind w:left="-567" w:right="141"/>
        <w:rPr>
          <w:sz w:val="26"/>
          <w:szCs w:val="26"/>
        </w:rPr>
      </w:pPr>
    </w:p>
    <w:p w:rsidR="00122634" w:rsidRPr="00C55E1F" w:rsidRDefault="00122634" w:rsidP="005203C9">
      <w:pPr>
        <w:ind w:left="-567" w:right="141"/>
        <w:rPr>
          <w:sz w:val="26"/>
          <w:szCs w:val="26"/>
        </w:rPr>
      </w:pPr>
      <w:r w:rsidRPr="00C55E1F">
        <w:rPr>
          <w:sz w:val="26"/>
          <w:szCs w:val="26"/>
        </w:rPr>
        <w:t>Руководитель муниципального отдела</w:t>
      </w:r>
    </w:p>
    <w:p w:rsidR="00122634" w:rsidRPr="00C55E1F" w:rsidRDefault="00122634" w:rsidP="005203C9">
      <w:pPr>
        <w:ind w:left="-567" w:right="141"/>
        <w:rPr>
          <w:sz w:val="26"/>
          <w:szCs w:val="26"/>
        </w:rPr>
      </w:pPr>
      <w:r w:rsidRPr="00C55E1F">
        <w:rPr>
          <w:sz w:val="26"/>
          <w:szCs w:val="26"/>
        </w:rPr>
        <w:t>по управлению муниципальным имуществом</w:t>
      </w:r>
    </w:p>
    <w:p w:rsidR="00122634" w:rsidRPr="00C55E1F" w:rsidRDefault="00122634" w:rsidP="005203C9">
      <w:pPr>
        <w:ind w:left="-567" w:right="141"/>
        <w:rPr>
          <w:sz w:val="26"/>
          <w:szCs w:val="26"/>
        </w:rPr>
      </w:pPr>
      <w:r w:rsidRPr="00C55E1F">
        <w:rPr>
          <w:sz w:val="26"/>
          <w:szCs w:val="26"/>
        </w:rPr>
        <w:t>администрации Павловского</w:t>
      </w:r>
    </w:p>
    <w:p w:rsidR="00122634" w:rsidRPr="00C55E1F" w:rsidRDefault="007023BC" w:rsidP="005203C9">
      <w:pPr>
        <w:ind w:left="-567" w:right="141"/>
        <w:rPr>
          <w:sz w:val="26"/>
          <w:szCs w:val="26"/>
        </w:rPr>
      </w:pPr>
      <w:r>
        <w:rPr>
          <w:sz w:val="26"/>
          <w:szCs w:val="26"/>
        </w:rPr>
        <w:t>муниципального района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П.О.</w:t>
      </w:r>
      <w:r w:rsidR="00122634" w:rsidRPr="00C55E1F">
        <w:rPr>
          <w:sz w:val="26"/>
          <w:szCs w:val="26"/>
        </w:rPr>
        <w:t>Никитин</w:t>
      </w:r>
    </w:p>
    <w:p w:rsidR="00122634" w:rsidRPr="00C55E1F" w:rsidRDefault="00122634" w:rsidP="005203C9">
      <w:pPr>
        <w:ind w:left="-567" w:right="141"/>
        <w:rPr>
          <w:sz w:val="26"/>
          <w:szCs w:val="26"/>
        </w:rPr>
      </w:pPr>
    </w:p>
    <w:p w:rsidR="00122634" w:rsidRPr="00C55E1F" w:rsidRDefault="00122634" w:rsidP="005203C9">
      <w:pPr>
        <w:ind w:left="-567" w:right="141"/>
        <w:rPr>
          <w:sz w:val="26"/>
          <w:szCs w:val="26"/>
        </w:rPr>
      </w:pPr>
    </w:p>
    <w:p w:rsidR="00122634" w:rsidRPr="00C55E1F" w:rsidRDefault="00122634" w:rsidP="005203C9">
      <w:pPr>
        <w:ind w:left="-567" w:right="141"/>
        <w:rPr>
          <w:sz w:val="26"/>
          <w:szCs w:val="26"/>
        </w:rPr>
      </w:pPr>
    </w:p>
    <w:p w:rsidR="00122634" w:rsidRPr="00C55E1F" w:rsidRDefault="00122634" w:rsidP="005203C9">
      <w:pPr>
        <w:ind w:left="-567" w:right="141"/>
        <w:rPr>
          <w:sz w:val="26"/>
          <w:szCs w:val="26"/>
        </w:rPr>
      </w:pPr>
      <w:r w:rsidRPr="00C55E1F">
        <w:rPr>
          <w:sz w:val="26"/>
          <w:szCs w:val="26"/>
        </w:rPr>
        <w:t>Начальник отдела правового обеспечения</w:t>
      </w:r>
    </w:p>
    <w:p w:rsidR="00122634" w:rsidRPr="00C55E1F" w:rsidRDefault="00122634" w:rsidP="005203C9">
      <w:pPr>
        <w:ind w:left="-567" w:right="141"/>
        <w:rPr>
          <w:sz w:val="26"/>
          <w:szCs w:val="26"/>
        </w:rPr>
      </w:pPr>
      <w:r w:rsidRPr="00C55E1F">
        <w:rPr>
          <w:sz w:val="26"/>
          <w:szCs w:val="26"/>
        </w:rPr>
        <w:t xml:space="preserve">и противодействия коррупции администрации </w:t>
      </w:r>
    </w:p>
    <w:p w:rsidR="00122634" w:rsidRPr="00C55E1F" w:rsidRDefault="00122634" w:rsidP="005203C9">
      <w:pPr>
        <w:ind w:left="-567" w:right="141"/>
        <w:rPr>
          <w:sz w:val="26"/>
          <w:szCs w:val="26"/>
        </w:rPr>
      </w:pPr>
      <w:r w:rsidRPr="00C55E1F">
        <w:rPr>
          <w:sz w:val="26"/>
          <w:szCs w:val="26"/>
        </w:rPr>
        <w:t>Павловс</w:t>
      </w:r>
      <w:r w:rsidR="007023BC">
        <w:rPr>
          <w:sz w:val="26"/>
          <w:szCs w:val="26"/>
        </w:rPr>
        <w:t>кого муниципального района</w:t>
      </w:r>
      <w:r w:rsidR="007023BC">
        <w:rPr>
          <w:sz w:val="26"/>
          <w:szCs w:val="26"/>
        </w:rPr>
        <w:tab/>
      </w:r>
      <w:r w:rsidR="007023BC">
        <w:rPr>
          <w:sz w:val="26"/>
          <w:szCs w:val="26"/>
        </w:rPr>
        <w:tab/>
      </w:r>
      <w:r w:rsidR="007023BC">
        <w:rPr>
          <w:sz w:val="26"/>
          <w:szCs w:val="26"/>
        </w:rPr>
        <w:tab/>
      </w:r>
      <w:r w:rsidR="007023BC">
        <w:rPr>
          <w:sz w:val="26"/>
          <w:szCs w:val="26"/>
        </w:rPr>
        <w:tab/>
      </w:r>
      <w:r w:rsidR="007023BC">
        <w:rPr>
          <w:sz w:val="26"/>
          <w:szCs w:val="26"/>
        </w:rPr>
        <w:tab/>
      </w:r>
      <w:r w:rsidRPr="00C55E1F">
        <w:rPr>
          <w:sz w:val="26"/>
          <w:szCs w:val="26"/>
        </w:rPr>
        <w:t>Ю.С.Жиляева</w:t>
      </w:r>
    </w:p>
    <w:p w:rsidR="00C55E1F" w:rsidRPr="00C55E1F" w:rsidRDefault="00C55E1F" w:rsidP="005203C9">
      <w:pPr>
        <w:ind w:right="141"/>
        <w:jc w:val="both"/>
        <w:rPr>
          <w:color w:val="FF0000"/>
          <w:sz w:val="26"/>
          <w:szCs w:val="26"/>
        </w:rPr>
      </w:pPr>
    </w:p>
    <w:p w:rsidR="00C55E1F" w:rsidRPr="00C55E1F" w:rsidRDefault="00C55E1F" w:rsidP="005203C9">
      <w:pPr>
        <w:ind w:right="141"/>
        <w:jc w:val="both"/>
        <w:rPr>
          <w:color w:val="FF0000"/>
          <w:sz w:val="26"/>
          <w:szCs w:val="26"/>
        </w:rPr>
      </w:pPr>
    </w:p>
    <w:p w:rsidR="00C55E1F" w:rsidRPr="00C55E1F" w:rsidRDefault="00C55E1F" w:rsidP="005203C9">
      <w:pPr>
        <w:ind w:left="-567" w:right="141"/>
        <w:jc w:val="both"/>
        <w:rPr>
          <w:sz w:val="26"/>
          <w:szCs w:val="26"/>
        </w:rPr>
      </w:pPr>
      <w:r w:rsidRPr="00C55E1F">
        <w:rPr>
          <w:sz w:val="26"/>
          <w:szCs w:val="26"/>
        </w:rPr>
        <w:t>Директор муниципального казенного</w:t>
      </w:r>
    </w:p>
    <w:p w:rsidR="00C55E1F" w:rsidRPr="00C55E1F" w:rsidRDefault="00C55E1F" w:rsidP="005203C9">
      <w:pPr>
        <w:ind w:left="-567" w:right="141"/>
        <w:jc w:val="both"/>
        <w:rPr>
          <w:sz w:val="26"/>
          <w:szCs w:val="26"/>
        </w:rPr>
      </w:pPr>
      <w:r w:rsidRPr="00C55E1F">
        <w:rPr>
          <w:sz w:val="26"/>
          <w:szCs w:val="26"/>
        </w:rPr>
        <w:t>учреждения Павловского муниципального района</w:t>
      </w:r>
    </w:p>
    <w:p w:rsidR="00122634" w:rsidRPr="00C55E1F" w:rsidRDefault="00C55E1F" w:rsidP="005203C9">
      <w:pPr>
        <w:ind w:left="-567" w:right="141"/>
        <w:jc w:val="both"/>
        <w:rPr>
          <w:sz w:val="26"/>
          <w:szCs w:val="26"/>
        </w:rPr>
      </w:pPr>
      <w:r w:rsidRPr="00C55E1F">
        <w:rPr>
          <w:sz w:val="26"/>
          <w:szCs w:val="26"/>
        </w:rPr>
        <w:t>«Межведомственный многофункциональный центр»</w:t>
      </w:r>
      <w:r w:rsidR="007023BC">
        <w:rPr>
          <w:sz w:val="26"/>
          <w:szCs w:val="26"/>
        </w:rPr>
        <w:tab/>
      </w:r>
      <w:r w:rsidR="007023BC">
        <w:rPr>
          <w:sz w:val="26"/>
          <w:szCs w:val="26"/>
        </w:rPr>
        <w:tab/>
      </w:r>
      <w:r w:rsidR="007023BC">
        <w:rPr>
          <w:sz w:val="26"/>
          <w:szCs w:val="26"/>
        </w:rPr>
        <w:tab/>
        <w:t>Н.Н.</w:t>
      </w:r>
      <w:r w:rsidRPr="00C55E1F">
        <w:rPr>
          <w:sz w:val="26"/>
          <w:szCs w:val="26"/>
        </w:rPr>
        <w:t>Горяинова</w:t>
      </w:r>
    </w:p>
    <w:p w:rsidR="00122634" w:rsidRPr="00C55E1F" w:rsidRDefault="00122634" w:rsidP="005203C9">
      <w:pPr>
        <w:ind w:left="-567" w:right="141"/>
        <w:rPr>
          <w:sz w:val="26"/>
          <w:szCs w:val="26"/>
        </w:rPr>
      </w:pPr>
    </w:p>
    <w:p w:rsidR="00122634" w:rsidRPr="00C55E1F" w:rsidRDefault="00122634" w:rsidP="005203C9">
      <w:pPr>
        <w:ind w:left="-567" w:right="141"/>
        <w:rPr>
          <w:sz w:val="26"/>
          <w:szCs w:val="26"/>
        </w:rPr>
      </w:pPr>
    </w:p>
    <w:p w:rsidR="00D23D4F" w:rsidRPr="00C55E1F" w:rsidRDefault="00D23D4F" w:rsidP="005203C9">
      <w:pPr>
        <w:ind w:left="-567" w:right="141"/>
        <w:rPr>
          <w:sz w:val="26"/>
          <w:szCs w:val="26"/>
        </w:rPr>
      </w:pPr>
    </w:p>
    <w:p w:rsidR="00D23D4F" w:rsidRPr="00C55E1F" w:rsidRDefault="00D23D4F" w:rsidP="005203C9">
      <w:pPr>
        <w:ind w:left="-567" w:right="141"/>
        <w:rPr>
          <w:sz w:val="26"/>
          <w:szCs w:val="26"/>
        </w:rPr>
      </w:pPr>
    </w:p>
    <w:p w:rsidR="00D23D4F" w:rsidRPr="00C55E1F" w:rsidRDefault="00D23D4F" w:rsidP="005203C9">
      <w:pPr>
        <w:ind w:left="-567" w:right="141"/>
        <w:rPr>
          <w:sz w:val="26"/>
          <w:szCs w:val="26"/>
        </w:rPr>
      </w:pPr>
    </w:p>
    <w:p w:rsidR="00D23D4F" w:rsidRPr="00C55E1F" w:rsidRDefault="00D23D4F" w:rsidP="005203C9">
      <w:pPr>
        <w:ind w:left="-567" w:right="141"/>
        <w:rPr>
          <w:sz w:val="26"/>
          <w:szCs w:val="26"/>
        </w:rPr>
      </w:pPr>
    </w:p>
    <w:p w:rsidR="005203C9" w:rsidRDefault="005203C9" w:rsidP="005203C9">
      <w:pPr>
        <w:ind w:right="141"/>
        <w:rPr>
          <w:sz w:val="26"/>
          <w:szCs w:val="26"/>
        </w:rPr>
      </w:pPr>
    </w:p>
    <w:p w:rsidR="00122634" w:rsidRPr="00C55E1F" w:rsidRDefault="00122634" w:rsidP="005203C9">
      <w:pPr>
        <w:ind w:right="141"/>
        <w:rPr>
          <w:sz w:val="26"/>
          <w:szCs w:val="26"/>
        </w:rPr>
      </w:pPr>
    </w:p>
    <w:p w:rsidR="00122634" w:rsidRDefault="005203C9" w:rsidP="005203C9">
      <w:pPr>
        <w:ind w:left="-567" w:right="141"/>
        <w:rPr>
          <w:sz w:val="26"/>
          <w:szCs w:val="26"/>
        </w:rPr>
      </w:pPr>
      <w:r w:rsidRPr="00C55E1F">
        <w:rPr>
          <w:sz w:val="26"/>
          <w:szCs w:val="26"/>
        </w:rPr>
        <w:t>ВНЕСЕНО</w:t>
      </w:r>
    </w:p>
    <w:p w:rsidR="005203C9" w:rsidRPr="00C55E1F" w:rsidRDefault="005203C9" w:rsidP="005203C9">
      <w:pPr>
        <w:ind w:left="-567" w:right="141"/>
        <w:rPr>
          <w:sz w:val="26"/>
          <w:szCs w:val="26"/>
        </w:rPr>
      </w:pPr>
    </w:p>
    <w:p w:rsidR="00122634" w:rsidRPr="00C55E1F" w:rsidRDefault="00122634" w:rsidP="005203C9">
      <w:pPr>
        <w:ind w:left="-567" w:right="141"/>
        <w:rPr>
          <w:sz w:val="26"/>
          <w:szCs w:val="26"/>
        </w:rPr>
      </w:pPr>
      <w:r w:rsidRPr="00C55E1F">
        <w:rPr>
          <w:sz w:val="26"/>
          <w:szCs w:val="26"/>
        </w:rPr>
        <w:t xml:space="preserve">Заместитель главы администрации - </w:t>
      </w:r>
    </w:p>
    <w:p w:rsidR="00122634" w:rsidRPr="00C55E1F" w:rsidRDefault="00122634" w:rsidP="005203C9">
      <w:pPr>
        <w:ind w:left="-567" w:right="141"/>
        <w:rPr>
          <w:sz w:val="26"/>
          <w:szCs w:val="26"/>
        </w:rPr>
      </w:pPr>
      <w:r w:rsidRPr="00C55E1F">
        <w:rPr>
          <w:sz w:val="26"/>
          <w:szCs w:val="26"/>
        </w:rPr>
        <w:t xml:space="preserve">руководитель аппарата администрации </w:t>
      </w:r>
    </w:p>
    <w:p w:rsidR="007015E4" w:rsidRPr="00C55E1F" w:rsidRDefault="00122634" w:rsidP="007023BC">
      <w:pPr>
        <w:ind w:left="-567" w:right="141"/>
        <w:rPr>
          <w:sz w:val="26"/>
          <w:szCs w:val="26"/>
        </w:rPr>
      </w:pPr>
      <w:r w:rsidRPr="00C55E1F">
        <w:rPr>
          <w:sz w:val="26"/>
          <w:szCs w:val="26"/>
        </w:rPr>
        <w:t>Павловского муниципального ра</w:t>
      </w:r>
      <w:r w:rsidR="007023BC">
        <w:rPr>
          <w:sz w:val="26"/>
          <w:szCs w:val="26"/>
        </w:rPr>
        <w:t>йона</w:t>
      </w:r>
      <w:r w:rsidR="007023BC">
        <w:rPr>
          <w:sz w:val="26"/>
          <w:szCs w:val="26"/>
        </w:rPr>
        <w:tab/>
      </w:r>
      <w:r w:rsidR="007023BC">
        <w:rPr>
          <w:sz w:val="26"/>
          <w:szCs w:val="26"/>
        </w:rPr>
        <w:tab/>
      </w:r>
      <w:r w:rsidR="007023BC">
        <w:rPr>
          <w:sz w:val="26"/>
          <w:szCs w:val="26"/>
        </w:rPr>
        <w:tab/>
      </w:r>
      <w:r w:rsidR="007023BC">
        <w:rPr>
          <w:sz w:val="26"/>
          <w:szCs w:val="26"/>
        </w:rPr>
        <w:tab/>
      </w:r>
      <w:r w:rsidR="007023BC">
        <w:rPr>
          <w:sz w:val="26"/>
          <w:szCs w:val="26"/>
        </w:rPr>
        <w:tab/>
        <w:t>Ю.В.</w:t>
      </w:r>
      <w:r w:rsidRPr="00C55E1F">
        <w:rPr>
          <w:sz w:val="26"/>
          <w:szCs w:val="26"/>
        </w:rPr>
        <w:t>Чечурина</w:t>
      </w:r>
    </w:p>
    <w:sectPr w:rsidR="007015E4" w:rsidRPr="00C55E1F" w:rsidSect="007015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31DB" w:rsidRDefault="007031DB" w:rsidP="00C964E9">
      <w:r>
        <w:separator/>
      </w:r>
    </w:p>
  </w:endnote>
  <w:endnote w:type="continuationSeparator" w:id="1">
    <w:p w:rsidR="007031DB" w:rsidRDefault="007031DB" w:rsidP="00C964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31DB" w:rsidRDefault="007031DB" w:rsidP="00C964E9">
      <w:r>
        <w:separator/>
      </w:r>
    </w:p>
  </w:footnote>
  <w:footnote w:type="continuationSeparator" w:id="1">
    <w:p w:rsidR="007031DB" w:rsidRDefault="007031DB" w:rsidP="00C964E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206AA"/>
    <w:multiLevelType w:val="hybridMultilevel"/>
    <w:tmpl w:val="C28855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A2469F"/>
    <w:multiLevelType w:val="hybridMultilevel"/>
    <w:tmpl w:val="22D47E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3128AA"/>
    <w:multiLevelType w:val="hybridMultilevel"/>
    <w:tmpl w:val="9B08EE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2D0E6B"/>
    <w:multiLevelType w:val="hybridMultilevel"/>
    <w:tmpl w:val="B420BC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9641D2"/>
    <w:multiLevelType w:val="hybridMultilevel"/>
    <w:tmpl w:val="AC6C4448"/>
    <w:lvl w:ilvl="0" w:tplc="D324828C">
      <w:start w:val="1"/>
      <w:numFmt w:val="decimal"/>
      <w:lvlText w:val="%1."/>
      <w:lvlJc w:val="left"/>
      <w:pPr>
        <w:ind w:left="10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8" w:hanging="360"/>
      </w:pPr>
    </w:lvl>
    <w:lvl w:ilvl="2" w:tplc="0419001B" w:tentative="1">
      <w:start w:val="1"/>
      <w:numFmt w:val="lowerRoman"/>
      <w:lvlText w:val="%3."/>
      <w:lvlJc w:val="right"/>
      <w:pPr>
        <w:ind w:left="2468" w:hanging="180"/>
      </w:pPr>
    </w:lvl>
    <w:lvl w:ilvl="3" w:tplc="0419000F" w:tentative="1">
      <w:start w:val="1"/>
      <w:numFmt w:val="decimal"/>
      <w:lvlText w:val="%4."/>
      <w:lvlJc w:val="left"/>
      <w:pPr>
        <w:ind w:left="3188" w:hanging="360"/>
      </w:pPr>
    </w:lvl>
    <w:lvl w:ilvl="4" w:tplc="04190019" w:tentative="1">
      <w:start w:val="1"/>
      <w:numFmt w:val="lowerLetter"/>
      <w:lvlText w:val="%5."/>
      <w:lvlJc w:val="left"/>
      <w:pPr>
        <w:ind w:left="3908" w:hanging="360"/>
      </w:pPr>
    </w:lvl>
    <w:lvl w:ilvl="5" w:tplc="0419001B" w:tentative="1">
      <w:start w:val="1"/>
      <w:numFmt w:val="lowerRoman"/>
      <w:lvlText w:val="%6."/>
      <w:lvlJc w:val="right"/>
      <w:pPr>
        <w:ind w:left="4628" w:hanging="180"/>
      </w:pPr>
    </w:lvl>
    <w:lvl w:ilvl="6" w:tplc="0419000F" w:tentative="1">
      <w:start w:val="1"/>
      <w:numFmt w:val="decimal"/>
      <w:lvlText w:val="%7."/>
      <w:lvlJc w:val="left"/>
      <w:pPr>
        <w:ind w:left="5348" w:hanging="360"/>
      </w:pPr>
    </w:lvl>
    <w:lvl w:ilvl="7" w:tplc="04190019" w:tentative="1">
      <w:start w:val="1"/>
      <w:numFmt w:val="lowerLetter"/>
      <w:lvlText w:val="%8."/>
      <w:lvlJc w:val="left"/>
      <w:pPr>
        <w:ind w:left="6068" w:hanging="360"/>
      </w:pPr>
    </w:lvl>
    <w:lvl w:ilvl="8" w:tplc="0419001B" w:tentative="1">
      <w:start w:val="1"/>
      <w:numFmt w:val="lowerRoman"/>
      <w:lvlText w:val="%9."/>
      <w:lvlJc w:val="right"/>
      <w:pPr>
        <w:ind w:left="6788" w:hanging="180"/>
      </w:pPr>
    </w:lvl>
  </w:abstractNum>
  <w:abstractNum w:abstractNumId="5">
    <w:nsid w:val="37EB6420"/>
    <w:multiLevelType w:val="hybridMultilevel"/>
    <w:tmpl w:val="D97640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9E7D2D"/>
    <w:multiLevelType w:val="hybridMultilevel"/>
    <w:tmpl w:val="0F50BD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1B7486"/>
    <w:multiLevelType w:val="hybridMultilevel"/>
    <w:tmpl w:val="39EED54C"/>
    <w:lvl w:ilvl="0" w:tplc="4DDE8C7A">
      <w:start w:val="1"/>
      <w:numFmt w:val="decimal"/>
      <w:lvlText w:val="%1."/>
      <w:lvlJc w:val="left"/>
      <w:pPr>
        <w:ind w:left="822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8B0A626">
      <w:start w:val="1"/>
      <w:numFmt w:val="decimal"/>
      <w:lvlText w:val="%2."/>
      <w:lvlJc w:val="left"/>
      <w:pPr>
        <w:ind w:left="3959" w:hanging="708"/>
        <w:jc w:val="right"/>
      </w:pPr>
      <w:rPr>
        <w:rFonts w:hint="default"/>
        <w:b/>
        <w:bCs/>
        <w:spacing w:val="0"/>
        <w:w w:val="100"/>
        <w:lang w:val="ru-RU" w:eastAsia="en-US" w:bidi="ar-SA"/>
      </w:rPr>
    </w:lvl>
    <w:lvl w:ilvl="2" w:tplc="91CEF63E">
      <w:numFmt w:val="none"/>
      <w:lvlText w:val=""/>
      <w:lvlJc w:val="left"/>
      <w:pPr>
        <w:tabs>
          <w:tab w:val="num" w:pos="360"/>
        </w:tabs>
      </w:pPr>
    </w:lvl>
    <w:lvl w:ilvl="3" w:tplc="728CFA96">
      <w:numFmt w:val="none"/>
      <w:lvlText w:val=""/>
      <w:lvlJc w:val="left"/>
      <w:pPr>
        <w:tabs>
          <w:tab w:val="num" w:pos="360"/>
        </w:tabs>
      </w:pPr>
    </w:lvl>
    <w:lvl w:ilvl="4" w:tplc="FCB68954">
      <w:numFmt w:val="bullet"/>
      <w:lvlText w:val="•"/>
      <w:lvlJc w:val="left"/>
      <w:pPr>
        <w:ind w:left="5366" w:hanging="930"/>
      </w:pPr>
      <w:rPr>
        <w:rFonts w:hint="default"/>
        <w:lang w:val="ru-RU" w:eastAsia="en-US" w:bidi="ar-SA"/>
      </w:rPr>
    </w:lvl>
    <w:lvl w:ilvl="5" w:tplc="F57051CC">
      <w:numFmt w:val="bullet"/>
      <w:lvlText w:val="•"/>
      <w:lvlJc w:val="left"/>
      <w:pPr>
        <w:ind w:left="6069" w:hanging="930"/>
      </w:pPr>
      <w:rPr>
        <w:rFonts w:hint="default"/>
        <w:lang w:val="ru-RU" w:eastAsia="en-US" w:bidi="ar-SA"/>
      </w:rPr>
    </w:lvl>
    <w:lvl w:ilvl="6" w:tplc="6CE4F9FA">
      <w:numFmt w:val="bullet"/>
      <w:lvlText w:val="•"/>
      <w:lvlJc w:val="left"/>
      <w:pPr>
        <w:ind w:left="6773" w:hanging="930"/>
      </w:pPr>
      <w:rPr>
        <w:rFonts w:hint="default"/>
        <w:lang w:val="ru-RU" w:eastAsia="en-US" w:bidi="ar-SA"/>
      </w:rPr>
    </w:lvl>
    <w:lvl w:ilvl="7" w:tplc="AFEC6EE4">
      <w:numFmt w:val="bullet"/>
      <w:lvlText w:val="•"/>
      <w:lvlJc w:val="left"/>
      <w:pPr>
        <w:ind w:left="7476" w:hanging="930"/>
      </w:pPr>
      <w:rPr>
        <w:rFonts w:hint="default"/>
        <w:lang w:val="ru-RU" w:eastAsia="en-US" w:bidi="ar-SA"/>
      </w:rPr>
    </w:lvl>
    <w:lvl w:ilvl="8" w:tplc="813AEEDC">
      <w:numFmt w:val="bullet"/>
      <w:lvlText w:val="•"/>
      <w:lvlJc w:val="left"/>
      <w:pPr>
        <w:ind w:left="8179" w:hanging="930"/>
      </w:pPr>
      <w:rPr>
        <w:rFonts w:hint="default"/>
        <w:lang w:val="ru-RU" w:eastAsia="en-US" w:bidi="ar-SA"/>
      </w:rPr>
    </w:lvl>
  </w:abstractNum>
  <w:abstractNum w:abstractNumId="8">
    <w:nsid w:val="6951110A"/>
    <w:multiLevelType w:val="hybridMultilevel"/>
    <w:tmpl w:val="A064B5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3A6129"/>
    <w:multiLevelType w:val="hybridMultilevel"/>
    <w:tmpl w:val="3BF477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01581C"/>
    <w:multiLevelType w:val="hybridMultilevel"/>
    <w:tmpl w:val="0B88A8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AE325AA"/>
    <w:multiLevelType w:val="hybridMultilevel"/>
    <w:tmpl w:val="667E7E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9"/>
  </w:num>
  <w:num w:numId="5">
    <w:abstractNumId w:val="10"/>
  </w:num>
  <w:num w:numId="6">
    <w:abstractNumId w:val="5"/>
  </w:num>
  <w:num w:numId="7">
    <w:abstractNumId w:val="11"/>
  </w:num>
  <w:num w:numId="8">
    <w:abstractNumId w:val="0"/>
  </w:num>
  <w:num w:numId="9">
    <w:abstractNumId w:val="3"/>
  </w:num>
  <w:num w:numId="10">
    <w:abstractNumId w:val="1"/>
  </w:num>
  <w:num w:numId="11">
    <w:abstractNumId w:val="8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B5BF4"/>
    <w:rsid w:val="00035759"/>
    <w:rsid w:val="00047883"/>
    <w:rsid w:val="00067576"/>
    <w:rsid w:val="00094B40"/>
    <w:rsid w:val="00122634"/>
    <w:rsid w:val="00223A14"/>
    <w:rsid w:val="003F78DA"/>
    <w:rsid w:val="00443391"/>
    <w:rsid w:val="005203C9"/>
    <w:rsid w:val="005B4C18"/>
    <w:rsid w:val="00623019"/>
    <w:rsid w:val="00635634"/>
    <w:rsid w:val="00655935"/>
    <w:rsid w:val="00685D1B"/>
    <w:rsid w:val="006B5BF4"/>
    <w:rsid w:val="006E4730"/>
    <w:rsid w:val="007015E4"/>
    <w:rsid w:val="007023BC"/>
    <w:rsid w:val="007031DB"/>
    <w:rsid w:val="007D5645"/>
    <w:rsid w:val="008967B2"/>
    <w:rsid w:val="008E26E3"/>
    <w:rsid w:val="009A3DEC"/>
    <w:rsid w:val="009D33A2"/>
    <w:rsid w:val="00A17C7F"/>
    <w:rsid w:val="00A30CD2"/>
    <w:rsid w:val="00A71D12"/>
    <w:rsid w:val="00B64057"/>
    <w:rsid w:val="00C535E7"/>
    <w:rsid w:val="00C55E1F"/>
    <w:rsid w:val="00C85542"/>
    <w:rsid w:val="00C964E9"/>
    <w:rsid w:val="00CF56DD"/>
    <w:rsid w:val="00D23D4F"/>
    <w:rsid w:val="00D52F8C"/>
    <w:rsid w:val="00E53CB5"/>
    <w:rsid w:val="00EB78F4"/>
    <w:rsid w:val="00EE0A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1" w:right="-198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B5BF4"/>
    <w:pPr>
      <w:widowControl w:val="0"/>
      <w:autoSpaceDE w:val="0"/>
      <w:autoSpaceDN w:val="0"/>
      <w:ind w:left="0" w:right="0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6B5BF4"/>
    <w:pPr>
      <w:ind w:left="102" w:firstLine="566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6B5BF4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6B5BF4"/>
    <w:pPr>
      <w:ind w:left="102" w:firstLine="566"/>
      <w:jc w:val="both"/>
    </w:pPr>
  </w:style>
  <w:style w:type="paragraph" w:styleId="a6">
    <w:name w:val="header"/>
    <w:basedOn w:val="a"/>
    <w:link w:val="a7"/>
    <w:uiPriority w:val="99"/>
    <w:semiHidden/>
    <w:unhideWhenUsed/>
    <w:rsid w:val="00C964E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964E9"/>
    <w:rPr>
      <w:rFonts w:ascii="Times New Roman" w:eastAsia="Times New Roman" w:hAnsi="Times New Roman" w:cs="Times New Roman"/>
    </w:rPr>
  </w:style>
  <w:style w:type="paragraph" w:styleId="a8">
    <w:name w:val="footer"/>
    <w:basedOn w:val="a"/>
    <w:link w:val="a9"/>
    <w:uiPriority w:val="99"/>
    <w:semiHidden/>
    <w:unhideWhenUsed/>
    <w:rsid w:val="00C964E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964E9"/>
    <w:rPr>
      <w:rFonts w:ascii="Times New Roman" w:eastAsia="Times New Roman" w:hAnsi="Times New Roman" w:cs="Times New Roman"/>
    </w:rPr>
  </w:style>
  <w:style w:type="paragraph" w:customStyle="1" w:styleId="aa">
    <w:name w:val="Знак"/>
    <w:basedOn w:val="a"/>
    <w:uiPriority w:val="99"/>
    <w:rsid w:val="00C55E1F"/>
    <w:pPr>
      <w:widowControl/>
      <w:autoSpaceDE/>
      <w:autoSpaceDN/>
      <w:spacing w:after="160" w:line="240" w:lineRule="exact"/>
    </w:pPr>
    <w:rPr>
      <w:rFonts w:ascii="Verdana" w:hAnsi="Verdana" w:cs="Verdana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2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</dc:creator>
  <cp:lastModifiedBy>sto</cp:lastModifiedBy>
  <cp:revision>16</cp:revision>
  <cp:lastPrinted>2023-03-21T06:29:00Z</cp:lastPrinted>
  <dcterms:created xsi:type="dcterms:W3CDTF">2023-03-14T14:06:00Z</dcterms:created>
  <dcterms:modified xsi:type="dcterms:W3CDTF">2023-03-22T14:20:00Z</dcterms:modified>
</cp:coreProperties>
</file>